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A5EB6">
      <w:pPr>
        <w:spacing w:line="360" w:lineRule="auto"/>
        <w:jc w:val="left"/>
        <w:rPr>
          <w:rFonts w:eastAsia="黑体"/>
          <w:szCs w:val="32"/>
        </w:rPr>
      </w:pPr>
      <w:r>
        <w:rPr>
          <w:rFonts w:eastAsia="黑体"/>
          <w:szCs w:val="32"/>
        </w:rPr>
        <w:t>附件1</w:t>
      </w:r>
    </w:p>
    <w:p w14:paraId="11D5479A">
      <w:pPr>
        <w:spacing w:line="360" w:lineRule="auto"/>
        <w:jc w:val="left"/>
        <w:rPr>
          <w:rFonts w:eastAsia="黑体"/>
          <w:szCs w:val="32"/>
        </w:rPr>
      </w:pPr>
      <w:bookmarkStart w:id="0" w:name="_GoBack"/>
      <w:bookmarkEnd w:id="0"/>
    </w:p>
    <w:p w14:paraId="1C9DB828">
      <w:pPr>
        <w:spacing w:line="640" w:lineRule="exact"/>
        <w:jc w:val="center"/>
        <w:rPr>
          <w:rFonts w:hint="eastAsia"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行知学院兰溪校区教工人才住房楼层差价</w:t>
      </w:r>
    </w:p>
    <w:p w14:paraId="48863889">
      <w:pPr>
        <w:spacing w:line="640" w:lineRule="exact"/>
        <w:jc w:val="center"/>
        <w:rPr>
          <w:rFonts w:hint="eastAsia" w:ascii="方正小标宋简体" w:hAnsi="仿宋" w:eastAsia="方正小标宋简体"/>
          <w:sz w:val="44"/>
          <w:szCs w:val="44"/>
        </w:rPr>
      </w:pPr>
    </w:p>
    <w:p w14:paraId="3FDDC381">
      <w:pPr>
        <w:spacing w:line="360" w:lineRule="auto"/>
        <w:ind w:firstLine="616" w:firstLineChars="200"/>
        <w:rPr>
          <w:rFonts w:eastAsia="黑体"/>
          <w:szCs w:val="32"/>
        </w:rPr>
      </w:pPr>
      <w:r>
        <w:rPr>
          <w:rFonts w:eastAsia="黑体"/>
          <w:szCs w:val="32"/>
        </w:rPr>
        <w:t>一、14、17层住房楼层差价（</w:t>
      </w:r>
      <w:r>
        <w:rPr>
          <w:rFonts w:ascii="Cambria Math" w:hAnsi="Cambria Math" w:eastAsia="黑体" w:cs="Cambria Math"/>
          <w:szCs w:val="32"/>
        </w:rPr>
        <w:t>△</w:t>
      </w:r>
      <w:r>
        <w:rPr>
          <w:rFonts w:eastAsia="黑体"/>
          <w:szCs w:val="32"/>
        </w:rPr>
        <w:t>暂定30元）</w:t>
      </w:r>
    </w:p>
    <w:tbl>
      <w:tblPr>
        <w:tblStyle w:val="2"/>
        <w:tblpPr w:leftFromText="180" w:rightFromText="180" w:vertAnchor="text" w:horzAnchor="page" w:tblpX="1505" w:tblpY="48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7"/>
        <w:gridCol w:w="2258"/>
      </w:tblGrid>
      <w:tr w14:paraId="3F445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1C750F98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住房楼层</w:t>
            </w:r>
          </w:p>
        </w:tc>
        <w:tc>
          <w:tcPr>
            <w:tcW w:w="2258" w:type="dxa"/>
            <w:noWrap/>
          </w:tcPr>
          <w:p w14:paraId="2508DF71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14层差价</w:t>
            </w:r>
          </w:p>
        </w:tc>
      </w:tr>
      <w:tr w14:paraId="10F13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19856A18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商铺</w:t>
            </w:r>
          </w:p>
        </w:tc>
        <w:tc>
          <w:tcPr>
            <w:tcW w:w="2258" w:type="dxa"/>
            <w:noWrap/>
          </w:tcPr>
          <w:p w14:paraId="21608E85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/</w:t>
            </w:r>
          </w:p>
        </w:tc>
      </w:tr>
      <w:tr w14:paraId="682E3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2472BC27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商铺</w:t>
            </w:r>
          </w:p>
        </w:tc>
        <w:tc>
          <w:tcPr>
            <w:tcW w:w="2258" w:type="dxa"/>
            <w:noWrap/>
          </w:tcPr>
          <w:p w14:paraId="298DACBB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/</w:t>
            </w:r>
          </w:p>
        </w:tc>
      </w:tr>
      <w:tr w14:paraId="75666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29A6F23F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一层</w:t>
            </w:r>
          </w:p>
        </w:tc>
        <w:tc>
          <w:tcPr>
            <w:tcW w:w="2258" w:type="dxa"/>
            <w:noWrap/>
          </w:tcPr>
          <w:p w14:paraId="2DD4447D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-5</w:t>
            </w:r>
            <w:r>
              <w:rPr>
                <w:rFonts w:ascii="仿宋" w:hAnsi="仿宋" w:eastAsia="仿宋" w:cs="Cambria Math"/>
                <w:szCs w:val="32"/>
              </w:rPr>
              <w:t>△</w:t>
            </w:r>
          </w:p>
        </w:tc>
      </w:tr>
      <w:tr w14:paraId="34CE2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478CD983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二层</w:t>
            </w:r>
          </w:p>
        </w:tc>
        <w:tc>
          <w:tcPr>
            <w:tcW w:w="2258" w:type="dxa"/>
            <w:noWrap/>
          </w:tcPr>
          <w:p w14:paraId="18CD9604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-5</w:t>
            </w:r>
            <w:r>
              <w:rPr>
                <w:rFonts w:ascii="仿宋" w:hAnsi="仿宋" w:eastAsia="仿宋" w:cs="Cambria Math"/>
                <w:szCs w:val="32"/>
              </w:rPr>
              <w:t>△</w:t>
            </w:r>
          </w:p>
        </w:tc>
      </w:tr>
      <w:tr w14:paraId="59D7A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4E86726C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三层</w:t>
            </w:r>
          </w:p>
        </w:tc>
        <w:tc>
          <w:tcPr>
            <w:tcW w:w="2258" w:type="dxa"/>
            <w:noWrap/>
          </w:tcPr>
          <w:p w14:paraId="775A6AB7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-4</w:t>
            </w:r>
            <w:r>
              <w:rPr>
                <w:rFonts w:ascii="仿宋" w:hAnsi="仿宋" w:eastAsia="仿宋" w:cs="Cambria Math"/>
                <w:szCs w:val="32"/>
              </w:rPr>
              <w:t>△</w:t>
            </w:r>
          </w:p>
        </w:tc>
      </w:tr>
      <w:tr w14:paraId="2385A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0718A45D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四层</w:t>
            </w:r>
          </w:p>
        </w:tc>
        <w:tc>
          <w:tcPr>
            <w:tcW w:w="2258" w:type="dxa"/>
            <w:noWrap/>
          </w:tcPr>
          <w:p w14:paraId="244F1ED5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-3</w:t>
            </w:r>
            <w:r>
              <w:rPr>
                <w:rFonts w:ascii="仿宋" w:hAnsi="仿宋" w:eastAsia="仿宋" w:cs="Cambria Math"/>
                <w:szCs w:val="32"/>
              </w:rPr>
              <w:t>△</w:t>
            </w:r>
          </w:p>
        </w:tc>
      </w:tr>
      <w:tr w14:paraId="7262E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3F4D3A1B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五层</w:t>
            </w:r>
          </w:p>
        </w:tc>
        <w:tc>
          <w:tcPr>
            <w:tcW w:w="2258" w:type="dxa"/>
            <w:noWrap/>
          </w:tcPr>
          <w:p w14:paraId="538DAE3E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-2</w:t>
            </w:r>
            <w:r>
              <w:rPr>
                <w:rFonts w:ascii="仿宋" w:hAnsi="仿宋" w:eastAsia="仿宋" w:cs="Cambria Math"/>
                <w:szCs w:val="32"/>
              </w:rPr>
              <w:t>△</w:t>
            </w:r>
          </w:p>
        </w:tc>
      </w:tr>
      <w:tr w14:paraId="016F8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3A3CC1BD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六层</w:t>
            </w:r>
          </w:p>
        </w:tc>
        <w:tc>
          <w:tcPr>
            <w:tcW w:w="2258" w:type="dxa"/>
            <w:noWrap/>
          </w:tcPr>
          <w:p w14:paraId="18DB5A23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-1</w:t>
            </w:r>
            <w:r>
              <w:rPr>
                <w:rFonts w:ascii="仿宋" w:hAnsi="仿宋" w:eastAsia="仿宋" w:cs="Cambria Math"/>
                <w:szCs w:val="32"/>
              </w:rPr>
              <w:t>△</w:t>
            </w:r>
          </w:p>
        </w:tc>
      </w:tr>
      <w:tr w14:paraId="17F75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45C28D68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七层</w:t>
            </w:r>
          </w:p>
        </w:tc>
        <w:tc>
          <w:tcPr>
            <w:tcW w:w="2258" w:type="dxa"/>
            <w:noWrap/>
          </w:tcPr>
          <w:p w14:paraId="071D9B1D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基准价</w:t>
            </w:r>
          </w:p>
        </w:tc>
      </w:tr>
      <w:tr w14:paraId="6E08E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5FB50CE1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八层</w:t>
            </w:r>
          </w:p>
        </w:tc>
        <w:tc>
          <w:tcPr>
            <w:tcW w:w="2258" w:type="dxa"/>
            <w:noWrap/>
          </w:tcPr>
          <w:p w14:paraId="3CBF6A4B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基准价</w:t>
            </w:r>
          </w:p>
        </w:tc>
      </w:tr>
      <w:tr w14:paraId="6ED10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4DCCB7A0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九层</w:t>
            </w:r>
          </w:p>
        </w:tc>
        <w:tc>
          <w:tcPr>
            <w:tcW w:w="2258" w:type="dxa"/>
            <w:noWrap/>
          </w:tcPr>
          <w:p w14:paraId="1123188B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+1</w:t>
            </w:r>
            <w:r>
              <w:rPr>
                <w:rFonts w:ascii="仿宋" w:hAnsi="仿宋" w:eastAsia="仿宋" w:cs="Cambria Math"/>
                <w:szCs w:val="32"/>
              </w:rPr>
              <w:t>△</w:t>
            </w:r>
          </w:p>
        </w:tc>
      </w:tr>
      <w:tr w14:paraId="77142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0F733102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十层</w:t>
            </w:r>
          </w:p>
        </w:tc>
        <w:tc>
          <w:tcPr>
            <w:tcW w:w="2258" w:type="dxa"/>
            <w:noWrap/>
          </w:tcPr>
          <w:p w14:paraId="5DA6BCC4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+2</w:t>
            </w:r>
            <w:r>
              <w:rPr>
                <w:rFonts w:ascii="仿宋" w:hAnsi="仿宋" w:eastAsia="仿宋" w:cs="Cambria Math"/>
                <w:szCs w:val="32"/>
              </w:rPr>
              <w:t>△</w:t>
            </w:r>
          </w:p>
        </w:tc>
      </w:tr>
      <w:tr w14:paraId="23FEA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25927E99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十一层</w:t>
            </w:r>
          </w:p>
        </w:tc>
        <w:tc>
          <w:tcPr>
            <w:tcW w:w="2258" w:type="dxa"/>
            <w:noWrap/>
          </w:tcPr>
          <w:p w14:paraId="2FC8ACD9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+3</w:t>
            </w:r>
            <w:r>
              <w:rPr>
                <w:rFonts w:ascii="仿宋" w:hAnsi="仿宋" w:eastAsia="仿宋" w:cs="Cambria Math"/>
                <w:szCs w:val="32"/>
              </w:rPr>
              <w:t>△</w:t>
            </w:r>
          </w:p>
        </w:tc>
      </w:tr>
      <w:tr w14:paraId="43419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77213CAA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十二层</w:t>
            </w:r>
          </w:p>
        </w:tc>
        <w:tc>
          <w:tcPr>
            <w:tcW w:w="2258" w:type="dxa"/>
            <w:noWrap/>
          </w:tcPr>
          <w:p w14:paraId="3968A6E5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+4</w:t>
            </w:r>
            <w:r>
              <w:rPr>
                <w:rFonts w:ascii="仿宋" w:hAnsi="仿宋" w:eastAsia="仿宋" w:cs="Cambria Math"/>
                <w:szCs w:val="32"/>
              </w:rPr>
              <w:t>△</w:t>
            </w:r>
          </w:p>
        </w:tc>
      </w:tr>
      <w:tr w14:paraId="69C1F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15179C9D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十三层</w:t>
            </w:r>
          </w:p>
        </w:tc>
        <w:tc>
          <w:tcPr>
            <w:tcW w:w="2258" w:type="dxa"/>
            <w:noWrap/>
          </w:tcPr>
          <w:p w14:paraId="1A3AB9D2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+5</w:t>
            </w:r>
            <w:r>
              <w:rPr>
                <w:rFonts w:ascii="仿宋" w:hAnsi="仿宋" w:eastAsia="仿宋" w:cs="Cambria Math"/>
                <w:szCs w:val="32"/>
              </w:rPr>
              <w:t>△</w:t>
            </w:r>
          </w:p>
        </w:tc>
      </w:tr>
      <w:tr w14:paraId="4FC9B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3B6F3F52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十四层</w:t>
            </w:r>
          </w:p>
        </w:tc>
        <w:tc>
          <w:tcPr>
            <w:tcW w:w="2258" w:type="dxa"/>
            <w:noWrap/>
          </w:tcPr>
          <w:p w14:paraId="72DAEB39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+5</w:t>
            </w:r>
            <w:r>
              <w:rPr>
                <w:rFonts w:ascii="仿宋" w:hAnsi="仿宋" w:eastAsia="仿宋" w:cs="Cambria Math"/>
                <w:szCs w:val="32"/>
              </w:rPr>
              <w:t>△</w:t>
            </w:r>
          </w:p>
        </w:tc>
      </w:tr>
    </w:tbl>
    <w:tbl>
      <w:tblPr>
        <w:tblStyle w:val="2"/>
        <w:tblpPr w:leftFromText="180" w:rightFromText="180" w:vertAnchor="text" w:horzAnchor="page" w:tblpX="6687" w:tblpY="48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7"/>
        <w:gridCol w:w="2258"/>
      </w:tblGrid>
      <w:tr w14:paraId="35348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4F419574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住房楼层</w:t>
            </w:r>
          </w:p>
        </w:tc>
        <w:tc>
          <w:tcPr>
            <w:tcW w:w="2258" w:type="dxa"/>
            <w:noWrap/>
          </w:tcPr>
          <w:p w14:paraId="25499F5D"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17层差价</w:t>
            </w:r>
          </w:p>
        </w:tc>
      </w:tr>
      <w:tr w14:paraId="32898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73285FA3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架空层</w:t>
            </w:r>
          </w:p>
        </w:tc>
        <w:tc>
          <w:tcPr>
            <w:tcW w:w="2258" w:type="dxa"/>
            <w:noWrap/>
          </w:tcPr>
          <w:p w14:paraId="46D5D3F0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/</w:t>
            </w:r>
          </w:p>
        </w:tc>
      </w:tr>
      <w:tr w14:paraId="5F9FF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50F4247E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一层</w:t>
            </w:r>
          </w:p>
        </w:tc>
        <w:tc>
          <w:tcPr>
            <w:tcW w:w="2258" w:type="dxa"/>
            <w:noWrap/>
          </w:tcPr>
          <w:p w14:paraId="11824939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-7</w:t>
            </w:r>
            <w:r>
              <w:rPr>
                <w:rFonts w:ascii="仿宋" w:hAnsi="仿宋" w:eastAsia="仿宋" w:cs="Cambria Math"/>
                <w:szCs w:val="32"/>
              </w:rPr>
              <w:t>△</w:t>
            </w:r>
          </w:p>
        </w:tc>
      </w:tr>
      <w:tr w14:paraId="462F0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5A9D2004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二层</w:t>
            </w:r>
          </w:p>
        </w:tc>
        <w:tc>
          <w:tcPr>
            <w:tcW w:w="2258" w:type="dxa"/>
            <w:noWrap/>
          </w:tcPr>
          <w:p w14:paraId="0606AFC1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-7</w:t>
            </w:r>
            <w:r>
              <w:rPr>
                <w:rFonts w:ascii="仿宋" w:hAnsi="仿宋" w:eastAsia="仿宋" w:cs="Cambria Math"/>
                <w:szCs w:val="32"/>
              </w:rPr>
              <w:t>△</w:t>
            </w:r>
          </w:p>
        </w:tc>
      </w:tr>
      <w:tr w14:paraId="137B0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6AE01896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三层</w:t>
            </w:r>
          </w:p>
        </w:tc>
        <w:tc>
          <w:tcPr>
            <w:tcW w:w="2258" w:type="dxa"/>
            <w:noWrap/>
          </w:tcPr>
          <w:p w14:paraId="7290DC34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-6</w:t>
            </w:r>
            <w:r>
              <w:rPr>
                <w:rFonts w:ascii="仿宋" w:hAnsi="仿宋" w:eastAsia="仿宋" w:cs="Cambria Math"/>
                <w:szCs w:val="32"/>
              </w:rPr>
              <w:t>△</w:t>
            </w:r>
          </w:p>
        </w:tc>
      </w:tr>
      <w:tr w14:paraId="32962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3112A0EA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四层</w:t>
            </w:r>
          </w:p>
        </w:tc>
        <w:tc>
          <w:tcPr>
            <w:tcW w:w="2258" w:type="dxa"/>
            <w:noWrap/>
          </w:tcPr>
          <w:p w14:paraId="717DC61B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-5</w:t>
            </w:r>
            <w:r>
              <w:rPr>
                <w:rFonts w:ascii="仿宋" w:hAnsi="仿宋" w:eastAsia="仿宋" w:cs="Cambria Math"/>
                <w:szCs w:val="32"/>
              </w:rPr>
              <w:t>△</w:t>
            </w:r>
          </w:p>
        </w:tc>
      </w:tr>
      <w:tr w14:paraId="3D04A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7561A991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五层</w:t>
            </w:r>
          </w:p>
        </w:tc>
        <w:tc>
          <w:tcPr>
            <w:tcW w:w="2258" w:type="dxa"/>
            <w:noWrap/>
          </w:tcPr>
          <w:p w14:paraId="4236C2EA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-4</w:t>
            </w:r>
            <w:r>
              <w:rPr>
                <w:rFonts w:ascii="仿宋" w:hAnsi="仿宋" w:eastAsia="仿宋" w:cs="Cambria Math"/>
                <w:szCs w:val="32"/>
              </w:rPr>
              <w:t>△</w:t>
            </w:r>
          </w:p>
        </w:tc>
      </w:tr>
      <w:tr w14:paraId="37CB5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1B493DD9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六层</w:t>
            </w:r>
          </w:p>
        </w:tc>
        <w:tc>
          <w:tcPr>
            <w:tcW w:w="2258" w:type="dxa"/>
            <w:noWrap/>
          </w:tcPr>
          <w:p w14:paraId="02A8A93B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-3</w:t>
            </w:r>
            <w:r>
              <w:rPr>
                <w:rFonts w:ascii="仿宋" w:hAnsi="仿宋" w:eastAsia="仿宋" w:cs="Cambria Math"/>
                <w:szCs w:val="32"/>
              </w:rPr>
              <w:t>△</w:t>
            </w:r>
          </w:p>
        </w:tc>
      </w:tr>
      <w:tr w14:paraId="7D878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3D95383E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七层</w:t>
            </w:r>
          </w:p>
        </w:tc>
        <w:tc>
          <w:tcPr>
            <w:tcW w:w="2258" w:type="dxa"/>
            <w:noWrap/>
          </w:tcPr>
          <w:p w14:paraId="5958CB5F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-2</w:t>
            </w:r>
            <w:r>
              <w:rPr>
                <w:rFonts w:ascii="仿宋" w:hAnsi="仿宋" w:eastAsia="仿宋" w:cs="Cambria Math"/>
                <w:szCs w:val="32"/>
              </w:rPr>
              <w:t>△</w:t>
            </w:r>
          </w:p>
        </w:tc>
      </w:tr>
      <w:tr w14:paraId="64985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3E560647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八层</w:t>
            </w:r>
          </w:p>
        </w:tc>
        <w:tc>
          <w:tcPr>
            <w:tcW w:w="2258" w:type="dxa"/>
            <w:noWrap/>
          </w:tcPr>
          <w:p w14:paraId="18FDADDB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-1</w:t>
            </w:r>
            <w:r>
              <w:rPr>
                <w:rFonts w:ascii="仿宋" w:hAnsi="仿宋" w:eastAsia="仿宋" w:cs="Cambria Math"/>
                <w:szCs w:val="32"/>
              </w:rPr>
              <w:t>△</w:t>
            </w:r>
          </w:p>
        </w:tc>
      </w:tr>
      <w:tr w14:paraId="7A9E9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3AB90681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九层</w:t>
            </w:r>
          </w:p>
        </w:tc>
        <w:tc>
          <w:tcPr>
            <w:tcW w:w="2258" w:type="dxa"/>
            <w:noWrap/>
          </w:tcPr>
          <w:p w14:paraId="6DE29B6C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基准价</w:t>
            </w:r>
          </w:p>
        </w:tc>
      </w:tr>
      <w:tr w14:paraId="108D4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7B90C529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十层</w:t>
            </w:r>
          </w:p>
        </w:tc>
        <w:tc>
          <w:tcPr>
            <w:tcW w:w="2258" w:type="dxa"/>
            <w:noWrap/>
          </w:tcPr>
          <w:p w14:paraId="63791EB2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+1</w:t>
            </w:r>
            <w:r>
              <w:rPr>
                <w:rFonts w:ascii="仿宋" w:hAnsi="仿宋" w:eastAsia="仿宋" w:cs="Cambria Math"/>
                <w:szCs w:val="32"/>
              </w:rPr>
              <w:t>△</w:t>
            </w:r>
          </w:p>
        </w:tc>
      </w:tr>
      <w:tr w14:paraId="59CDF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394F3606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十一层</w:t>
            </w:r>
          </w:p>
        </w:tc>
        <w:tc>
          <w:tcPr>
            <w:tcW w:w="2258" w:type="dxa"/>
            <w:noWrap/>
          </w:tcPr>
          <w:p w14:paraId="4BD02239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+2</w:t>
            </w:r>
            <w:r>
              <w:rPr>
                <w:rFonts w:ascii="仿宋" w:hAnsi="仿宋" w:eastAsia="仿宋" w:cs="Cambria Math"/>
                <w:szCs w:val="32"/>
              </w:rPr>
              <w:t>△</w:t>
            </w:r>
          </w:p>
        </w:tc>
      </w:tr>
      <w:tr w14:paraId="1DAFB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26F04402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十二层</w:t>
            </w:r>
          </w:p>
        </w:tc>
        <w:tc>
          <w:tcPr>
            <w:tcW w:w="2258" w:type="dxa"/>
            <w:noWrap/>
          </w:tcPr>
          <w:p w14:paraId="0FB90867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+3</w:t>
            </w:r>
            <w:r>
              <w:rPr>
                <w:rFonts w:ascii="仿宋" w:hAnsi="仿宋" w:eastAsia="仿宋" w:cs="Cambria Math"/>
                <w:szCs w:val="32"/>
              </w:rPr>
              <w:t>△</w:t>
            </w:r>
          </w:p>
        </w:tc>
      </w:tr>
      <w:tr w14:paraId="7CCF1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39DD9B2C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十三层</w:t>
            </w:r>
          </w:p>
        </w:tc>
        <w:tc>
          <w:tcPr>
            <w:tcW w:w="2258" w:type="dxa"/>
            <w:noWrap/>
          </w:tcPr>
          <w:p w14:paraId="172E9F36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+4</w:t>
            </w:r>
            <w:r>
              <w:rPr>
                <w:rFonts w:ascii="仿宋" w:hAnsi="仿宋" w:eastAsia="仿宋" w:cs="Cambria Math"/>
                <w:szCs w:val="32"/>
              </w:rPr>
              <w:t>△</w:t>
            </w:r>
          </w:p>
        </w:tc>
      </w:tr>
      <w:tr w14:paraId="5C821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7AA2F0C5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十四层</w:t>
            </w:r>
          </w:p>
        </w:tc>
        <w:tc>
          <w:tcPr>
            <w:tcW w:w="2258" w:type="dxa"/>
            <w:noWrap/>
          </w:tcPr>
          <w:p w14:paraId="27C195D4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+5</w:t>
            </w:r>
            <w:r>
              <w:rPr>
                <w:rFonts w:ascii="仿宋" w:hAnsi="仿宋" w:eastAsia="仿宋" w:cs="Cambria Math"/>
                <w:szCs w:val="32"/>
              </w:rPr>
              <w:t>△</w:t>
            </w:r>
          </w:p>
        </w:tc>
      </w:tr>
      <w:tr w14:paraId="0DEF3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1522FC03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十五层</w:t>
            </w:r>
          </w:p>
        </w:tc>
        <w:tc>
          <w:tcPr>
            <w:tcW w:w="2258" w:type="dxa"/>
            <w:noWrap/>
          </w:tcPr>
          <w:p w14:paraId="42A90B0C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+6</w:t>
            </w:r>
            <w:r>
              <w:rPr>
                <w:rFonts w:ascii="仿宋" w:hAnsi="仿宋" w:eastAsia="仿宋" w:cs="Cambria Math"/>
                <w:szCs w:val="32"/>
              </w:rPr>
              <w:t>△</w:t>
            </w:r>
          </w:p>
        </w:tc>
      </w:tr>
      <w:tr w14:paraId="7D171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28A2B94B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十六层</w:t>
            </w:r>
          </w:p>
        </w:tc>
        <w:tc>
          <w:tcPr>
            <w:tcW w:w="2258" w:type="dxa"/>
            <w:noWrap/>
          </w:tcPr>
          <w:p w14:paraId="559012B5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+7</w:t>
            </w:r>
            <w:r>
              <w:rPr>
                <w:rFonts w:ascii="仿宋" w:hAnsi="仿宋" w:eastAsia="仿宋" w:cs="Cambria Math"/>
                <w:szCs w:val="32"/>
              </w:rPr>
              <w:t>△</w:t>
            </w:r>
          </w:p>
        </w:tc>
      </w:tr>
      <w:tr w14:paraId="38346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2257" w:type="dxa"/>
            <w:noWrap/>
          </w:tcPr>
          <w:p w14:paraId="70AF4F2B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十七层</w:t>
            </w:r>
          </w:p>
        </w:tc>
        <w:tc>
          <w:tcPr>
            <w:tcW w:w="2258" w:type="dxa"/>
            <w:noWrap/>
          </w:tcPr>
          <w:p w14:paraId="55146604">
            <w:pPr>
              <w:adjustRightInd w:val="0"/>
              <w:snapToGrid w:val="0"/>
              <w:spacing w:line="360" w:lineRule="auto"/>
              <w:ind w:firstLine="616" w:firstLineChars="200"/>
              <w:rPr>
                <w:rFonts w:ascii="仿宋" w:hAnsi="仿宋" w:eastAsia="仿宋"/>
                <w:szCs w:val="32"/>
              </w:rPr>
            </w:pPr>
            <w:r>
              <w:rPr>
                <w:rFonts w:ascii="仿宋" w:hAnsi="仿宋" w:eastAsia="仿宋"/>
                <w:szCs w:val="32"/>
              </w:rPr>
              <w:t>+7</w:t>
            </w:r>
            <w:r>
              <w:rPr>
                <w:rFonts w:ascii="仿宋" w:hAnsi="仿宋" w:eastAsia="仿宋" w:cs="Cambria Math"/>
                <w:szCs w:val="32"/>
              </w:rPr>
              <w:t>△</w:t>
            </w:r>
          </w:p>
        </w:tc>
      </w:tr>
    </w:tbl>
    <w:p w14:paraId="3B201423">
      <w:pPr>
        <w:spacing w:line="360" w:lineRule="auto"/>
        <w:rPr>
          <w:rFonts w:ascii="仿宋" w:hAnsi="仿宋" w:eastAsia="仿宋"/>
          <w:szCs w:val="32"/>
        </w:rPr>
      </w:pPr>
    </w:p>
    <w:p w14:paraId="0FBD0C5A">
      <w:pPr>
        <w:spacing w:line="360" w:lineRule="auto"/>
        <w:rPr>
          <w:rFonts w:ascii="仿宋" w:hAnsi="仿宋" w:eastAsia="仿宋"/>
          <w:szCs w:val="32"/>
        </w:rPr>
      </w:pPr>
    </w:p>
    <w:p w14:paraId="178204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371FE2"/>
    <w:rsid w:val="120B7606"/>
    <w:rsid w:val="4137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237</Characters>
  <Lines>0</Lines>
  <Paragraphs>0</Paragraphs>
  <TotalTime>0</TotalTime>
  <ScaleCrop>false</ScaleCrop>
  <LinksUpToDate>false</LinksUpToDate>
  <CharactersWithSpaces>237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2025-06-23T02:53:00Z</dcterms:created>
  <dc:creator>小山仙人</dc:creator>
  <cp:lastModifiedBy>冯奕</cp:lastModifiedBy>
  <cp:lastPrinted>2026-04-23T02:50:18Z</cp:lastPrinted>
  <dcterms:modified xsi:type="dcterms:W3CDTF">2026-04-23T02:50:22Z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2840DF863A0C4D3B9297FF3DAFC527FD_11</vt:lpwstr>
  </property>
  <property fmtid="{D5CDD505-2E9C-101B-9397-08002B2CF9AE}" pid="4" name="KSOTemplateDocerSaveRecord">
    <vt:lpwstr>eyJoZGlkIjoiNzU2NDUwOTMxNTU1NGI3NGQ3YzJkMDY1MjliMzliOTYiLCJ1c2VySWQiOiI0ODM5NTQ3OTcifQ==</vt:lpwstr>
  </property>
</Properties>
</file>